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10" w:rsidRDefault="00F61810" w:rsidP="00F6181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 можете отримати д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>одатков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80E9F" w:rsidRPr="00913146" w:rsidRDefault="00F61810" w:rsidP="00F61810">
      <w:pPr>
        <w:tabs>
          <w:tab w:val="left" w:pos="567"/>
        </w:tabs>
        <w:spacing w:line="240" w:lineRule="auto"/>
        <w:jc w:val="both"/>
        <w:rPr>
          <w:rStyle w:val="a8"/>
          <w:color w:val="auto"/>
          <w:sz w:val="28"/>
          <w:szCs w:val="28"/>
          <w:u w:val="none"/>
          <w:lang w:val="uk-UA"/>
        </w:rPr>
      </w:pPr>
      <w:r w:rsidRPr="00913146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proofErr w:type="spellStart"/>
      <w:r w:rsidRPr="00913146">
        <w:rPr>
          <w:rFonts w:ascii="Times New Roman" w:hAnsi="Times New Roman"/>
          <w:b/>
          <w:sz w:val="28"/>
          <w:szCs w:val="28"/>
          <w:lang w:val="uk-UA"/>
        </w:rPr>
        <w:t>субсайті</w:t>
      </w:r>
      <w:proofErr w:type="spellEnd"/>
      <w:r w:rsidRPr="00913146">
        <w:rPr>
          <w:rFonts w:ascii="Times New Roman" w:hAnsi="Times New Roman"/>
          <w:sz w:val="28"/>
          <w:szCs w:val="28"/>
          <w:lang w:val="uk-UA"/>
        </w:rPr>
        <w:t xml:space="preserve"> територіальних органів ДПС у Херсонській області, Автономній Республіці Крим та </w:t>
      </w:r>
      <w:proofErr w:type="spellStart"/>
      <w:r w:rsidRPr="00913146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="00913146" w:rsidRPr="00913146">
        <w:rPr>
          <w:rFonts w:ascii="Times New Roman" w:hAnsi="Times New Roman"/>
          <w:sz w:val="28"/>
          <w:szCs w:val="28"/>
          <w:lang w:val="uk-UA"/>
        </w:rPr>
        <w:t>: </w:t>
      </w:r>
      <w:hyperlink r:id="rId7" w:history="1">
        <w:r w:rsidR="00180E9F" w:rsidRPr="00913146">
          <w:rPr>
            <w:rStyle w:val="a8"/>
            <w:rFonts w:ascii="Times New Roman" w:hAnsi="Times New Roman"/>
            <w:sz w:val="28"/>
            <w:szCs w:val="28"/>
          </w:rPr>
          <w:t>https://</w:t>
        </w:r>
        <w:r w:rsidR="00913146" w:rsidRPr="00913146">
          <w:rPr>
            <w:sz w:val="28"/>
            <w:szCs w:val="28"/>
          </w:rPr>
          <w:t xml:space="preserve"> </w:t>
        </w:r>
        <w:r w:rsidR="00913146" w:rsidRPr="00913146">
          <w:rPr>
            <w:rStyle w:val="a8"/>
            <w:rFonts w:ascii="Times New Roman" w:hAnsi="Times New Roman"/>
            <w:sz w:val="28"/>
            <w:szCs w:val="28"/>
          </w:rPr>
          <w:t>https://kherson.tax.gov.ua/</w:t>
        </w:r>
      </w:hyperlink>
    </w:p>
    <w:p w:rsidR="00F61810" w:rsidRPr="00913146" w:rsidRDefault="00F61810" w:rsidP="00F61810">
      <w:pPr>
        <w:spacing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913146">
        <w:rPr>
          <w:rFonts w:ascii="Times New Roman" w:hAnsi="Times New Roman"/>
          <w:sz w:val="28"/>
          <w:szCs w:val="28"/>
          <w:lang w:val="uk-UA"/>
        </w:rPr>
        <w:t xml:space="preserve">А також на власному на </w:t>
      </w:r>
      <w:proofErr w:type="spellStart"/>
      <w:r w:rsidRPr="00913146">
        <w:rPr>
          <w:rFonts w:ascii="Times New Roman" w:hAnsi="Times New Roman"/>
          <w:b/>
          <w:sz w:val="28"/>
          <w:szCs w:val="28"/>
          <w:lang w:val="uk-UA"/>
        </w:rPr>
        <w:t>YouTube</w:t>
      </w:r>
      <w:proofErr w:type="spellEnd"/>
      <w:r w:rsidRPr="00913146">
        <w:rPr>
          <w:rFonts w:ascii="Times New Roman" w:hAnsi="Times New Roman"/>
          <w:b/>
          <w:sz w:val="28"/>
          <w:szCs w:val="28"/>
          <w:lang w:val="uk-UA"/>
        </w:rPr>
        <w:t xml:space="preserve"> каналі</w:t>
      </w:r>
      <w:r w:rsidRPr="00913146">
        <w:rPr>
          <w:rFonts w:ascii="Times New Roman" w:hAnsi="Times New Roman"/>
          <w:sz w:val="28"/>
          <w:szCs w:val="28"/>
          <w:lang w:val="uk-UA"/>
        </w:rPr>
        <w:t>: </w:t>
      </w:r>
      <w:r w:rsidRPr="00913146">
        <w:rPr>
          <w:rFonts w:ascii="Times New Roman" w:hAnsi="Times New Roman"/>
          <w:sz w:val="28"/>
          <w:szCs w:val="28"/>
          <w:lang w:val="uk-UA"/>
        </w:rPr>
        <w:br/>
      </w:r>
      <w:hyperlink r:id="rId8" w:history="1">
        <w:r w:rsidRPr="00913146">
          <w:rPr>
            <w:rStyle w:val="a8"/>
            <w:rFonts w:ascii="Times New Roman" w:hAnsi="Times New Roman"/>
            <w:sz w:val="28"/>
            <w:szCs w:val="28"/>
          </w:rPr>
          <w:t>https://www.youtube.com/channel/UCl_DYRBwDo1bmt_7Guq9wxg?view_as=subscriber</w:t>
        </w:r>
      </w:hyperlink>
    </w:p>
    <w:p w:rsidR="00F61810" w:rsidRPr="00913146" w:rsidRDefault="00F61810" w:rsidP="00F61810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913146">
        <w:rPr>
          <w:rFonts w:ascii="Times New Roman" w:hAnsi="Times New Roman"/>
          <w:b/>
          <w:sz w:val="28"/>
          <w:szCs w:val="28"/>
          <w:lang w:val="uk-UA"/>
        </w:rPr>
        <w:t xml:space="preserve">Сторінка </w:t>
      </w:r>
      <w:proofErr w:type="spellStart"/>
      <w:r w:rsidRPr="00913146">
        <w:rPr>
          <w:rFonts w:ascii="Times New Roman" w:hAnsi="Times New Roman"/>
          <w:b/>
          <w:sz w:val="28"/>
          <w:szCs w:val="28"/>
        </w:rPr>
        <w:t>Facebook</w:t>
      </w:r>
      <w:proofErr w:type="spellEnd"/>
      <w:r w:rsidRPr="00913146">
        <w:rPr>
          <w:rFonts w:ascii="Times New Roman" w:hAnsi="Times New Roman"/>
          <w:sz w:val="28"/>
          <w:szCs w:val="28"/>
          <w:lang w:val="uk-UA"/>
        </w:rPr>
        <w:t xml:space="preserve"> ДПС у Херсонській області, Автономній Республіці Крим та </w:t>
      </w:r>
      <w:proofErr w:type="spellStart"/>
      <w:r w:rsidRPr="00913146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913146">
        <w:rPr>
          <w:rFonts w:ascii="Times New Roman" w:hAnsi="Times New Roman"/>
          <w:sz w:val="28"/>
          <w:szCs w:val="28"/>
          <w:lang w:val="uk-UA"/>
        </w:rPr>
        <w:br/>
      </w:r>
      <w:hyperlink r:id="rId9" w:history="1">
        <w:r w:rsidRPr="00913146">
          <w:rPr>
            <w:rStyle w:val="a8"/>
            <w:rFonts w:ascii="Times New Roman" w:hAnsi="Times New Roman"/>
            <w:sz w:val="28"/>
            <w:szCs w:val="28"/>
          </w:rPr>
          <w:t>https</w:t>
        </w:r>
        <w:r w:rsidRPr="00913146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Pr="00913146"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913146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913146">
          <w:rPr>
            <w:rStyle w:val="a8"/>
            <w:rFonts w:ascii="Times New Roman" w:hAnsi="Times New Roman"/>
            <w:sz w:val="28"/>
            <w:szCs w:val="28"/>
          </w:rPr>
          <w:t>facebook</w:t>
        </w:r>
        <w:r w:rsidRPr="00913146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913146">
          <w:rPr>
            <w:rStyle w:val="a8"/>
            <w:rFonts w:ascii="Times New Roman" w:hAnsi="Times New Roman"/>
            <w:sz w:val="28"/>
            <w:szCs w:val="28"/>
          </w:rPr>
          <w:t>com</w:t>
        </w:r>
        <w:r w:rsidRPr="00913146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  <w:r w:rsidRPr="00913146">
          <w:rPr>
            <w:rStyle w:val="a8"/>
            <w:rFonts w:ascii="Times New Roman" w:hAnsi="Times New Roman"/>
            <w:sz w:val="28"/>
            <w:szCs w:val="28"/>
          </w:rPr>
          <w:t>tax</w:t>
        </w:r>
        <w:r w:rsidRPr="00913146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913146">
          <w:rPr>
            <w:rStyle w:val="a8"/>
            <w:rFonts w:ascii="Times New Roman" w:hAnsi="Times New Roman"/>
            <w:sz w:val="28"/>
            <w:szCs w:val="28"/>
          </w:rPr>
          <w:t>kherson</w:t>
        </w:r>
        <w:r w:rsidRPr="00913146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913146">
          <w:rPr>
            <w:rStyle w:val="a8"/>
            <w:rFonts w:ascii="Times New Roman" w:hAnsi="Times New Roman"/>
            <w:sz w:val="28"/>
            <w:szCs w:val="28"/>
          </w:rPr>
          <w:t>crimea</w:t>
        </w:r>
        <w:r w:rsidRPr="00913146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913146">
          <w:rPr>
            <w:rStyle w:val="a8"/>
            <w:rFonts w:ascii="Times New Roman" w:hAnsi="Times New Roman"/>
            <w:sz w:val="28"/>
            <w:szCs w:val="28"/>
          </w:rPr>
          <w:t>sevastopol</w:t>
        </w:r>
        <w:r w:rsidRPr="00913146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180E9F" w:rsidRPr="00913146" w:rsidRDefault="00180E9F" w:rsidP="00180E9F">
      <w:pPr>
        <w:pStyle w:val="a3"/>
        <w:jc w:val="both"/>
        <w:rPr>
          <w:rStyle w:val="a9"/>
          <w:b/>
          <w:i w:val="0"/>
          <w:sz w:val="16"/>
          <w:szCs w:val="16"/>
          <w:lang w:val="uk-UA"/>
        </w:rPr>
      </w:pPr>
    </w:p>
    <w:p w:rsidR="00913146" w:rsidRPr="00913146" w:rsidRDefault="00913146" w:rsidP="00913146">
      <w:pPr>
        <w:spacing w:after="0" w:line="240" w:lineRule="auto"/>
        <w:jc w:val="both"/>
        <w:rPr>
          <w:rStyle w:val="a8"/>
          <w:rFonts w:ascii="Times New Roman" w:hAnsi="Times New Roman"/>
          <w:b/>
          <w:sz w:val="28"/>
          <w:szCs w:val="28"/>
        </w:rPr>
      </w:pPr>
      <w:proofErr w:type="spellStart"/>
      <w:r w:rsidRPr="00913146">
        <w:rPr>
          <w:rFonts w:ascii="Times New Roman" w:hAnsi="Times New Roman"/>
          <w:b/>
          <w:sz w:val="28"/>
          <w:szCs w:val="28"/>
        </w:rPr>
        <w:t>Підписуйтесь</w:t>
      </w:r>
      <w:proofErr w:type="spellEnd"/>
      <w:r w:rsidRPr="0091314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913146">
        <w:rPr>
          <w:rFonts w:ascii="Times New Roman" w:hAnsi="Times New Roman"/>
          <w:b/>
          <w:sz w:val="28"/>
          <w:szCs w:val="28"/>
        </w:rPr>
        <w:t>оф</w:t>
      </w:r>
      <w:r>
        <w:rPr>
          <w:rFonts w:ascii="Times New Roman" w:hAnsi="Times New Roman"/>
          <w:b/>
          <w:sz w:val="28"/>
          <w:szCs w:val="28"/>
        </w:rPr>
        <w:t>іційну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сторінку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3146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913146">
        <w:rPr>
          <w:rFonts w:ascii="Times New Roman" w:hAnsi="Times New Roman"/>
          <w:b/>
          <w:sz w:val="28"/>
          <w:szCs w:val="28"/>
        </w:rPr>
        <w:t>ержавної</w:t>
      </w:r>
      <w:proofErr w:type="spellEnd"/>
      <w:r w:rsidRPr="009131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3146">
        <w:rPr>
          <w:rFonts w:ascii="Times New Roman" w:hAnsi="Times New Roman"/>
          <w:b/>
          <w:sz w:val="28"/>
          <w:szCs w:val="28"/>
        </w:rPr>
        <w:t>податкової</w:t>
      </w:r>
      <w:proofErr w:type="spellEnd"/>
      <w:r w:rsidRPr="009131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3146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9131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3146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Facebook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hyperlink r:id="rId10" w:history="1">
        <w:r w:rsidRPr="00913146">
          <w:rPr>
            <w:rStyle w:val="a8"/>
            <w:rFonts w:ascii="Times New Roman" w:hAnsi="Times New Roman"/>
            <w:i/>
            <w:sz w:val="28"/>
            <w:szCs w:val="28"/>
          </w:rPr>
          <w:t>https://www.facebook.com/TaxUkraine</w:t>
        </w:r>
      </w:hyperlink>
      <w:r w:rsidRPr="00913146">
        <w:rPr>
          <w:rFonts w:ascii="Times New Roman" w:hAnsi="Times New Roman"/>
          <w:i/>
          <w:sz w:val="28"/>
          <w:szCs w:val="28"/>
        </w:rPr>
        <w:t>.</w:t>
      </w:r>
    </w:p>
    <w:p w:rsidR="00180E9F" w:rsidRPr="00180E9F" w:rsidRDefault="00180E9F" w:rsidP="00180E9F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i w:val="0"/>
          <w:sz w:val="28"/>
          <w:szCs w:val="28"/>
        </w:rPr>
        <w:t>Telegram</w:t>
      </w:r>
      <w:proofErr w:type="spellEnd"/>
      <w:r w:rsidRPr="00180E9F">
        <w:rPr>
          <w:rStyle w:val="a9"/>
          <w:b/>
          <w:i w:val="0"/>
          <w:sz w:val="28"/>
          <w:szCs w:val="28"/>
        </w:rPr>
        <w:t xml:space="preserve">-канал </w:t>
      </w:r>
      <w:proofErr w:type="spellStart"/>
      <w:r w:rsidRPr="00180E9F">
        <w:rPr>
          <w:rStyle w:val="a9"/>
          <w:b/>
          <w:i w:val="0"/>
          <w:sz w:val="28"/>
          <w:szCs w:val="28"/>
        </w:rPr>
        <w:t>Державної</w:t>
      </w:r>
      <w:proofErr w:type="spellEnd"/>
      <w:r w:rsidRPr="00180E9F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i w:val="0"/>
          <w:sz w:val="28"/>
          <w:szCs w:val="28"/>
        </w:rPr>
        <w:t>податкової</w:t>
      </w:r>
      <w:proofErr w:type="spellEnd"/>
      <w:r w:rsidRPr="00180E9F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i w:val="0"/>
          <w:sz w:val="28"/>
          <w:szCs w:val="28"/>
        </w:rPr>
        <w:t>служби</w:t>
      </w:r>
      <w:proofErr w:type="spellEnd"/>
      <w:r w:rsidRPr="00180E9F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i w:val="0"/>
          <w:sz w:val="28"/>
          <w:szCs w:val="28"/>
        </w:rPr>
        <w:t>України</w:t>
      </w:r>
      <w:proofErr w:type="spellEnd"/>
      <w:r w:rsidRPr="00180E9F">
        <w:rPr>
          <w:i/>
          <w:sz w:val="28"/>
          <w:szCs w:val="28"/>
        </w:rPr>
        <w:t xml:space="preserve"> </w:t>
      </w:r>
      <w:hyperlink r:id="rId11" w:tgtFrame="_blank" w:history="1">
        <w:r w:rsidRPr="00180E9F">
          <w:rPr>
            <w:rStyle w:val="a8"/>
            <w:i/>
            <w:sz w:val="28"/>
            <w:szCs w:val="28"/>
          </w:rPr>
          <w:t>https://t.me/tax_gov_ua</w:t>
        </w:r>
      </w:hyperlink>
      <w:r w:rsidRPr="00180E9F">
        <w:rPr>
          <w:i/>
          <w:sz w:val="28"/>
          <w:szCs w:val="28"/>
        </w:rPr>
        <w:t xml:space="preserve"> </w:t>
      </w:r>
    </w:p>
    <w:p w:rsidR="00180E9F" w:rsidRPr="00180E9F" w:rsidRDefault="00180E9F" w:rsidP="00180E9F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i w:val="0"/>
          <w:sz w:val="28"/>
          <w:szCs w:val="28"/>
        </w:rPr>
        <w:t>Спілкуйся</w:t>
      </w:r>
      <w:proofErr w:type="spellEnd"/>
      <w:r w:rsidRPr="00180E9F">
        <w:rPr>
          <w:rStyle w:val="a9"/>
          <w:b/>
          <w:i w:val="0"/>
          <w:sz w:val="28"/>
          <w:szCs w:val="28"/>
        </w:rPr>
        <w:t xml:space="preserve"> з </w:t>
      </w:r>
      <w:proofErr w:type="spellStart"/>
      <w:r w:rsidRPr="00180E9F">
        <w:rPr>
          <w:rStyle w:val="a9"/>
          <w:b/>
          <w:i w:val="0"/>
          <w:sz w:val="28"/>
          <w:szCs w:val="28"/>
        </w:rPr>
        <w:t>Податковою</w:t>
      </w:r>
      <w:proofErr w:type="spellEnd"/>
      <w:r w:rsidRPr="00180E9F">
        <w:rPr>
          <w:rStyle w:val="a9"/>
          <w:b/>
          <w:i w:val="0"/>
          <w:sz w:val="28"/>
          <w:szCs w:val="28"/>
        </w:rPr>
        <w:t xml:space="preserve"> службою </w:t>
      </w:r>
      <w:proofErr w:type="spellStart"/>
      <w:r w:rsidRPr="00180E9F">
        <w:rPr>
          <w:rStyle w:val="a9"/>
          <w:b/>
          <w:i w:val="0"/>
          <w:sz w:val="28"/>
          <w:szCs w:val="28"/>
        </w:rPr>
        <w:t>дистанційно</w:t>
      </w:r>
      <w:proofErr w:type="spellEnd"/>
      <w:r w:rsidRPr="00180E9F">
        <w:rPr>
          <w:rStyle w:val="a9"/>
          <w:b/>
          <w:i w:val="0"/>
          <w:sz w:val="28"/>
          <w:szCs w:val="28"/>
        </w:rPr>
        <w:t xml:space="preserve"> за </w:t>
      </w:r>
      <w:proofErr w:type="spellStart"/>
      <w:r w:rsidRPr="00180E9F">
        <w:rPr>
          <w:rStyle w:val="a9"/>
          <w:b/>
          <w:i w:val="0"/>
          <w:sz w:val="28"/>
          <w:szCs w:val="28"/>
        </w:rPr>
        <w:t>допомогою</w:t>
      </w:r>
      <w:proofErr w:type="spellEnd"/>
      <w:r w:rsidRPr="00180E9F">
        <w:rPr>
          <w:rStyle w:val="a9"/>
          <w:b/>
          <w:i w:val="0"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i w:val="0"/>
          <w:sz w:val="28"/>
          <w:szCs w:val="28"/>
        </w:rPr>
        <w:t>сервісу</w:t>
      </w:r>
      <w:proofErr w:type="spellEnd"/>
      <w:r w:rsidRPr="00180E9F">
        <w:rPr>
          <w:rStyle w:val="a9"/>
          <w:i w:val="0"/>
          <w:sz w:val="28"/>
          <w:szCs w:val="28"/>
        </w:rPr>
        <w:t xml:space="preserve"> «</w:t>
      </w:r>
      <w:proofErr w:type="spellStart"/>
      <w:r w:rsidRPr="00180E9F">
        <w:rPr>
          <w:rStyle w:val="a9"/>
          <w:i w:val="0"/>
          <w:sz w:val="28"/>
          <w:szCs w:val="28"/>
        </w:rPr>
        <w:fldChar w:fldCharType="begin"/>
      </w:r>
      <w:r w:rsidRPr="00180E9F">
        <w:rPr>
          <w:rStyle w:val="a9"/>
          <w:i w:val="0"/>
          <w:sz w:val="28"/>
          <w:szCs w:val="28"/>
        </w:rPr>
        <w:instrText xml:space="preserve"> HYPERLINK "https://t.me/infoTAXbot" \t "_blank" </w:instrText>
      </w:r>
      <w:r w:rsidRPr="00180E9F">
        <w:rPr>
          <w:rStyle w:val="a9"/>
          <w:i w:val="0"/>
          <w:sz w:val="28"/>
          <w:szCs w:val="28"/>
        </w:rPr>
        <w:fldChar w:fldCharType="separate"/>
      </w:r>
      <w:r w:rsidRPr="00180E9F">
        <w:rPr>
          <w:rStyle w:val="a8"/>
          <w:i/>
          <w:iCs/>
          <w:sz w:val="28"/>
          <w:szCs w:val="28"/>
        </w:rPr>
        <w:t>InfoTAX</w:t>
      </w:r>
      <w:proofErr w:type="spellEnd"/>
      <w:r w:rsidRPr="00180E9F">
        <w:rPr>
          <w:rStyle w:val="a9"/>
          <w:i w:val="0"/>
          <w:sz w:val="28"/>
          <w:szCs w:val="28"/>
        </w:rPr>
        <w:fldChar w:fldCharType="end"/>
      </w:r>
      <w:r w:rsidRPr="00180E9F">
        <w:rPr>
          <w:rStyle w:val="a9"/>
          <w:i w:val="0"/>
          <w:sz w:val="28"/>
          <w:szCs w:val="28"/>
        </w:rPr>
        <w:t>»</w:t>
      </w:r>
      <w:r w:rsidRPr="00180E9F">
        <w:rPr>
          <w:i/>
          <w:sz w:val="28"/>
          <w:szCs w:val="28"/>
        </w:rPr>
        <w:t xml:space="preserve"> </w:t>
      </w:r>
    </w:p>
    <w:p w:rsidR="00307561" w:rsidRPr="00504B9B" w:rsidRDefault="00BE1334" w:rsidP="00F61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04B9B">
        <w:rPr>
          <w:rFonts w:ascii="Times New Roman" w:hAnsi="Times New Roman"/>
          <w:b/>
          <w:sz w:val="24"/>
          <w:szCs w:val="24"/>
          <w:lang w:val="uk-UA"/>
        </w:rPr>
        <w:lastRenderedPageBreak/>
        <w:t>Платники</w:t>
      </w:r>
      <w:r w:rsidR="00DF4D88" w:rsidRPr="00504B9B">
        <w:rPr>
          <w:rFonts w:ascii="Times New Roman" w:hAnsi="Times New Roman"/>
          <w:b/>
          <w:sz w:val="24"/>
          <w:szCs w:val="24"/>
          <w:lang w:val="uk-UA"/>
        </w:rPr>
        <w:t xml:space="preserve"> можуть </w:t>
      </w:r>
      <w:r w:rsidR="003474DB" w:rsidRPr="00504B9B">
        <w:rPr>
          <w:rFonts w:ascii="Times New Roman" w:hAnsi="Times New Roman"/>
          <w:b/>
          <w:sz w:val="24"/>
          <w:szCs w:val="24"/>
          <w:lang w:val="uk-UA"/>
        </w:rPr>
        <w:t>звернутися</w:t>
      </w:r>
      <w:r w:rsidR="00DF4D88" w:rsidRPr="00504B9B">
        <w:rPr>
          <w:rFonts w:ascii="Times New Roman" w:hAnsi="Times New Roman"/>
          <w:b/>
          <w:sz w:val="24"/>
          <w:szCs w:val="24"/>
          <w:lang w:val="uk-UA"/>
        </w:rPr>
        <w:t xml:space="preserve"> до податкових інспекцій</w:t>
      </w:r>
      <w:r w:rsidR="003474DB" w:rsidRPr="00504B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F4D88" w:rsidRPr="00504B9B">
        <w:rPr>
          <w:rFonts w:ascii="Times New Roman" w:hAnsi="Times New Roman"/>
          <w:b/>
          <w:sz w:val="24"/>
          <w:szCs w:val="24"/>
          <w:lang w:val="uk-UA"/>
        </w:rPr>
        <w:t>Херсонщини</w:t>
      </w:r>
    </w:p>
    <w:p w:rsidR="003474DB" w:rsidRDefault="003474DB" w:rsidP="00695F6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504B9B" w:rsidRPr="003474DB" w:rsidRDefault="00504B9B" w:rsidP="00695F6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F4D88" w:rsidRPr="00361CC7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361CC7">
        <w:rPr>
          <w:rFonts w:ascii="Times New Roman" w:hAnsi="Times New Roman"/>
          <w:sz w:val="21"/>
          <w:szCs w:val="21"/>
          <w:lang w:val="uk-UA"/>
        </w:rPr>
        <w:t>Новоках</w:t>
      </w:r>
      <w:r w:rsidR="00180E9F" w:rsidRPr="00361CC7">
        <w:rPr>
          <w:rFonts w:ascii="Times New Roman" w:hAnsi="Times New Roman"/>
          <w:sz w:val="21"/>
          <w:szCs w:val="21"/>
          <w:lang w:val="uk-UA"/>
        </w:rPr>
        <w:t>овська</w:t>
      </w:r>
      <w:proofErr w:type="spellEnd"/>
      <w:r w:rsidR="00180E9F" w:rsidRPr="00361CC7">
        <w:rPr>
          <w:rFonts w:ascii="Times New Roman" w:hAnsi="Times New Roman"/>
          <w:sz w:val="21"/>
          <w:szCs w:val="21"/>
          <w:lang w:val="uk-UA"/>
        </w:rPr>
        <w:t xml:space="preserve"> ДПІ,  телефон/факс: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="00180E9F" w:rsidRPr="00361CC7">
        <w:rPr>
          <w:rFonts w:ascii="Times New Roman" w:hAnsi="Times New Roman"/>
          <w:sz w:val="21"/>
          <w:szCs w:val="21"/>
          <w:lang w:val="uk-UA"/>
        </w:rPr>
        <w:t>(055</w:t>
      </w:r>
      <w:r w:rsidRPr="00361CC7">
        <w:rPr>
          <w:rFonts w:ascii="Times New Roman" w:hAnsi="Times New Roman"/>
          <w:sz w:val="21"/>
          <w:szCs w:val="21"/>
          <w:lang w:val="uk-UA"/>
        </w:rPr>
        <w:t xml:space="preserve">49) 4-52-88 </w:t>
      </w:r>
    </w:p>
    <w:p w:rsidR="00DF4D88" w:rsidRPr="00361CC7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361CC7">
        <w:rPr>
          <w:rFonts w:ascii="Times New Roman" w:hAnsi="Times New Roman"/>
          <w:sz w:val="21"/>
          <w:szCs w:val="21"/>
          <w:lang w:val="uk-UA"/>
        </w:rPr>
        <w:t xml:space="preserve">Каховська ДПІ,  телефон/факс: (05536) 4-04-43 </w:t>
      </w:r>
    </w:p>
    <w:p w:rsidR="00DF4D88" w:rsidRPr="00361CC7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361CC7">
        <w:rPr>
          <w:rFonts w:ascii="Times New Roman" w:hAnsi="Times New Roman"/>
          <w:sz w:val="21"/>
          <w:szCs w:val="21"/>
          <w:lang w:val="uk-UA"/>
        </w:rPr>
        <w:t>Чаплинська</w:t>
      </w:r>
      <w:proofErr w:type="spellEnd"/>
      <w:r w:rsidRPr="00361CC7">
        <w:rPr>
          <w:rFonts w:ascii="Times New Roman" w:hAnsi="Times New Roman"/>
          <w:sz w:val="21"/>
          <w:szCs w:val="21"/>
          <w:lang w:val="uk-UA"/>
        </w:rPr>
        <w:t xml:space="preserve"> ДПІ, телефон/факс (05538) 2-25-32 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361CC7">
        <w:rPr>
          <w:rFonts w:ascii="Times New Roman" w:hAnsi="Times New Roman"/>
          <w:sz w:val="21"/>
          <w:szCs w:val="21"/>
          <w:lang w:val="uk-UA"/>
        </w:rPr>
        <w:t>Бериславська</w:t>
      </w:r>
      <w:proofErr w:type="spellEnd"/>
      <w:r w:rsidRPr="00361CC7">
        <w:rPr>
          <w:rFonts w:ascii="Times New Roman" w:hAnsi="Times New Roman"/>
          <w:sz w:val="21"/>
          <w:szCs w:val="21"/>
          <w:lang w:val="uk-UA"/>
        </w:rPr>
        <w:t xml:space="preserve"> ДПІ, телефон/факс 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Pr="00361CC7">
        <w:rPr>
          <w:rFonts w:ascii="Times New Roman" w:hAnsi="Times New Roman"/>
          <w:sz w:val="21"/>
          <w:szCs w:val="21"/>
          <w:lang w:val="uk-UA"/>
        </w:rPr>
        <w:t>(05</w:t>
      </w:r>
      <w:r w:rsidRPr="00180E9F">
        <w:rPr>
          <w:rFonts w:ascii="Times New Roman" w:hAnsi="Times New Roman"/>
          <w:sz w:val="21"/>
          <w:szCs w:val="21"/>
        </w:rPr>
        <w:t>546) 7-21-24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(05535) 2-23-40 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(05533) 2-11-31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="00180E9F" w:rsidRPr="00180E9F">
        <w:rPr>
          <w:rFonts w:ascii="Times New Roman" w:hAnsi="Times New Roman"/>
          <w:sz w:val="21"/>
          <w:szCs w:val="21"/>
        </w:rPr>
        <w:t xml:space="preserve"> ДПІ, телефон: 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="00180E9F" w:rsidRPr="00180E9F">
        <w:rPr>
          <w:rFonts w:ascii="Times New Roman" w:hAnsi="Times New Roman"/>
          <w:sz w:val="21"/>
          <w:szCs w:val="21"/>
        </w:rPr>
        <w:t>(05543) 2-22-79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="00180E9F" w:rsidRPr="00180E9F">
        <w:rPr>
          <w:rFonts w:ascii="Times New Roman" w:hAnsi="Times New Roman"/>
          <w:sz w:val="21"/>
          <w:szCs w:val="21"/>
        </w:rPr>
        <w:t xml:space="preserve"> ДПІ, телефон: 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="00180E9F" w:rsidRPr="00180E9F">
        <w:rPr>
          <w:rFonts w:ascii="Times New Roman" w:hAnsi="Times New Roman"/>
          <w:sz w:val="21"/>
          <w:szCs w:val="21"/>
        </w:rPr>
        <w:t>(05545) 5-10-93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 телефон: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  <w:r w:rsidRPr="00180E9F">
        <w:rPr>
          <w:rFonts w:ascii="Times New Roman" w:hAnsi="Times New Roman"/>
          <w:sz w:val="21"/>
          <w:szCs w:val="21"/>
        </w:rPr>
        <w:t xml:space="preserve"> (0552) 32-74-18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180E9F">
        <w:rPr>
          <w:rFonts w:ascii="Times New Roman" w:hAnsi="Times New Roman"/>
          <w:sz w:val="21"/>
          <w:szCs w:val="21"/>
        </w:rPr>
        <w:t>Б</w:t>
      </w:r>
      <w:proofErr w:type="gramEnd"/>
      <w:r w:rsidRPr="00180E9F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="00180E9F" w:rsidRPr="00180E9F">
        <w:rPr>
          <w:rFonts w:ascii="Times New Roman" w:hAnsi="Times New Roman"/>
          <w:sz w:val="21"/>
          <w:szCs w:val="21"/>
        </w:rPr>
        <w:t xml:space="preserve"> ДПІ, телефон: (05539) 2-67-54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(05542) 2-21-61 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</w:t>
      </w:r>
      <w:r w:rsidR="00545133">
        <w:rPr>
          <w:rFonts w:ascii="Times New Roman" w:hAnsi="Times New Roman"/>
          <w:sz w:val="21"/>
          <w:szCs w:val="21"/>
        </w:rPr>
        <w:t>ПІ</w:t>
      </w:r>
      <w:r w:rsidR="00180E9F" w:rsidRPr="00180E9F">
        <w:rPr>
          <w:rFonts w:ascii="Times New Roman" w:hAnsi="Times New Roman"/>
          <w:sz w:val="21"/>
          <w:szCs w:val="21"/>
        </w:rPr>
        <w:t>,</w:t>
      </w:r>
      <w:r w:rsidR="00545133">
        <w:rPr>
          <w:rFonts w:ascii="Times New Roman" w:hAnsi="Times New Roman"/>
          <w:sz w:val="21"/>
          <w:szCs w:val="21"/>
          <w:lang w:val="uk-UA"/>
        </w:rPr>
        <w:t xml:space="preserve"> </w:t>
      </w:r>
      <w:bookmarkStart w:id="0" w:name="_GoBack"/>
      <w:bookmarkEnd w:id="0"/>
      <w:r w:rsidR="00180E9F" w:rsidRPr="00180E9F">
        <w:rPr>
          <w:rFonts w:ascii="Times New Roman" w:hAnsi="Times New Roman"/>
          <w:sz w:val="21"/>
          <w:szCs w:val="21"/>
        </w:rPr>
        <w:t xml:space="preserve">телефон/факс 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="00180E9F" w:rsidRPr="00180E9F">
        <w:rPr>
          <w:rFonts w:ascii="Times New Roman" w:hAnsi="Times New Roman"/>
          <w:sz w:val="21"/>
          <w:szCs w:val="21"/>
        </w:rPr>
        <w:t>(05530) 3-26-4</w:t>
      </w:r>
      <w:r w:rsidR="00180E9F" w:rsidRPr="00180E9F">
        <w:rPr>
          <w:rFonts w:ascii="Times New Roman" w:hAnsi="Times New Roman"/>
          <w:sz w:val="21"/>
          <w:szCs w:val="21"/>
          <w:lang w:val="uk-UA"/>
        </w:rPr>
        <w:t>7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DF4D88" w:rsidRPr="00180E9F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(05531) 3-1</w:t>
      </w:r>
      <w:r w:rsidR="00180E9F" w:rsidRPr="00180E9F">
        <w:rPr>
          <w:rFonts w:ascii="Times New Roman" w:hAnsi="Times New Roman"/>
          <w:sz w:val="21"/>
          <w:szCs w:val="21"/>
          <w:lang w:val="uk-UA"/>
        </w:rPr>
        <w:t>2</w:t>
      </w:r>
      <w:r w:rsidRPr="00180E9F">
        <w:rPr>
          <w:rFonts w:ascii="Times New Roman" w:hAnsi="Times New Roman"/>
          <w:sz w:val="21"/>
          <w:szCs w:val="21"/>
        </w:rPr>
        <w:t>-5</w:t>
      </w:r>
      <w:r w:rsidR="00180E9F" w:rsidRPr="00180E9F">
        <w:rPr>
          <w:rFonts w:ascii="Times New Roman" w:hAnsi="Times New Roman"/>
          <w:sz w:val="21"/>
          <w:szCs w:val="21"/>
          <w:lang w:val="uk-UA"/>
        </w:rPr>
        <w:t>0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DF4D88" w:rsidRPr="00361CC7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361CC7">
        <w:rPr>
          <w:rFonts w:ascii="Times New Roman" w:hAnsi="Times New Roman"/>
          <w:sz w:val="21"/>
          <w:szCs w:val="21"/>
        </w:rPr>
        <w:t>Нижньосірогозька</w:t>
      </w:r>
      <w:proofErr w:type="spellEnd"/>
      <w:r w:rsidRPr="00361CC7">
        <w:rPr>
          <w:rFonts w:ascii="Times New Roman" w:hAnsi="Times New Roman"/>
          <w:sz w:val="21"/>
          <w:szCs w:val="21"/>
        </w:rPr>
        <w:t xml:space="preserve">  ДПІ, </w:t>
      </w:r>
      <w:proofErr w:type="spellStart"/>
      <w:r w:rsidRPr="00361CC7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361CC7">
        <w:rPr>
          <w:rFonts w:ascii="Times New Roman" w:hAnsi="Times New Roman"/>
          <w:sz w:val="21"/>
          <w:szCs w:val="21"/>
        </w:rPr>
        <w:t xml:space="preserve">: </w:t>
      </w:r>
      <w:r w:rsidR="00361CC7">
        <w:rPr>
          <w:rFonts w:ascii="Times New Roman" w:hAnsi="Times New Roman"/>
          <w:sz w:val="21"/>
          <w:szCs w:val="21"/>
          <w:lang w:val="uk-UA"/>
        </w:rPr>
        <w:br/>
      </w:r>
      <w:r w:rsidRPr="00361CC7">
        <w:rPr>
          <w:rFonts w:ascii="Times New Roman" w:hAnsi="Times New Roman"/>
          <w:sz w:val="21"/>
          <w:szCs w:val="21"/>
        </w:rPr>
        <w:t xml:space="preserve">(05540) 2-14-99, </w:t>
      </w:r>
    </w:p>
    <w:p w:rsidR="00DF4D88" w:rsidRPr="00361CC7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361CC7">
        <w:rPr>
          <w:rFonts w:ascii="Times New Roman" w:hAnsi="Times New Roman"/>
          <w:sz w:val="21"/>
          <w:szCs w:val="21"/>
        </w:rPr>
        <w:t>Новотроїцька</w:t>
      </w:r>
      <w:proofErr w:type="spellEnd"/>
      <w:r w:rsidRPr="00361CC7">
        <w:rPr>
          <w:rFonts w:ascii="Times New Roman" w:hAnsi="Times New Roman"/>
          <w:sz w:val="21"/>
          <w:szCs w:val="21"/>
        </w:rPr>
        <w:t xml:space="preserve"> ДПІ, </w:t>
      </w:r>
      <w:proofErr w:type="spellStart"/>
      <w:r w:rsidRPr="00361CC7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361CC7">
        <w:rPr>
          <w:rFonts w:ascii="Times New Roman" w:hAnsi="Times New Roman"/>
          <w:sz w:val="21"/>
          <w:szCs w:val="21"/>
        </w:rPr>
        <w:t xml:space="preserve">: (05548) 5-01-74, </w:t>
      </w:r>
    </w:p>
    <w:p w:rsidR="00281CEA" w:rsidRPr="00504B9B" w:rsidRDefault="00281CEA" w:rsidP="00281CEA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307561" w:rsidRPr="00361CC7" w:rsidRDefault="00117AA4" w:rsidP="00695F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C922" wp14:editId="1B48E8F5">
                <wp:simplePos x="0" y="0"/>
                <wp:positionH relativeFrom="column">
                  <wp:posOffset>70485</wp:posOffset>
                </wp:positionH>
                <wp:positionV relativeFrom="paragraph">
                  <wp:posOffset>74930</wp:posOffset>
                </wp:positionV>
                <wp:extent cx="288607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117AA4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</w:t>
                            </w:r>
                            <w:r w:rsidR="009131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а м. Севастополі офіційного </w:t>
                            </w:r>
                            <w:proofErr w:type="spellStart"/>
                            <w:r w:rsidR="0091314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веб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порталу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ДПС: </w:t>
                            </w:r>
                            <w:hyperlink r:id="rId12" w:history="1">
                              <w:r w:rsidRPr="00117AA4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117AA4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522258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Електронна</w:t>
                            </w:r>
                            <w:r w:rsidR="00522258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пошта: </w:t>
                            </w:r>
                            <w:r w:rsidR="00495E1E"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522258" w:rsidRPr="005222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kherson.official@tax.gov.ua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55pt;margin-top:5.9pt;width:22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" fillcolor="#bfbfbf [2412]" stroked="f" strokeweight=".5pt">
                <v:textbox>
                  <w:txbxContent>
                    <w:p w:rsidR="009C0BA0" w:rsidRPr="00117AA4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Субсайт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</w:t>
                      </w:r>
                      <w:r w:rsidR="009131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а м. Севастополі офіційного </w:t>
                      </w:r>
                      <w:proofErr w:type="spellStart"/>
                      <w:r w:rsidR="0091314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веб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порталу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ДПС: </w:t>
                      </w:r>
                      <w:hyperlink r:id="rId13" w:history="1">
                        <w:r w:rsidRPr="00117AA4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117AA4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0-800-501-007</w:t>
                      </w:r>
                    </w:p>
                    <w:p w:rsidR="00695F64" w:rsidRPr="00522258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Електронна</w:t>
                      </w:r>
                      <w:r w:rsidR="00522258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пошта: </w:t>
                      </w:r>
                      <w:r w:rsidR="00495E1E"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522258" w:rsidRPr="005222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kherson.official@tax.gov.ua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Pr="00361CC7" w:rsidRDefault="00695F64" w:rsidP="00307561"/>
    <w:p w:rsidR="00695F64" w:rsidRPr="00361CC7" w:rsidRDefault="00695F64" w:rsidP="00307561"/>
    <w:p w:rsidR="00346317" w:rsidRPr="00613705" w:rsidRDefault="00346317" w:rsidP="0034631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1CC7" w:rsidRPr="00BB2CEB" w:rsidRDefault="00361CC7" w:rsidP="00361CC7">
      <w:pPr>
        <w:rPr>
          <w:rFonts w:ascii="Times New Roman" w:hAnsi="Times New Roman"/>
          <w:b/>
          <w:sz w:val="29"/>
          <w:szCs w:val="29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601149" wp14:editId="0783EC59">
            <wp:simplePos x="0" y="0"/>
            <wp:positionH relativeFrom="column">
              <wp:posOffset>-22860</wp:posOffset>
            </wp:positionH>
            <wp:positionV relativeFrom="paragraph">
              <wp:posOffset>-2540</wp:posOffset>
            </wp:positionV>
            <wp:extent cx="533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829" y="20983"/>
                <wp:lineTo x="20829" y="0"/>
                <wp:lineTo x="0" y="0"/>
              </wp:wrapPolygon>
            </wp:wrapTight>
            <wp:docPr id="5" name="Рисунок 5" descr="лекція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ція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6" t="24380" r="35669" b="19835"/>
                    <a:stretch/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CEB">
        <w:rPr>
          <w:rFonts w:ascii="Times New Roman" w:hAnsi="Times New Roman"/>
          <w:b/>
          <w:sz w:val="27"/>
          <w:szCs w:val="27"/>
          <w:lang w:val="uk-UA"/>
        </w:rPr>
        <w:t xml:space="preserve">Державна податкова </w:t>
      </w:r>
      <w:proofErr w:type="spellStart"/>
      <w:r w:rsidRPr="00BB2CEB">
        <w:rPr>
          <w:rFonts w:ascii="Times New Roman" w:hAnsi="Times New Roman"/>
          <w:b/>
          <w:sz w:val="27"/>
          <w:szCs w:val="27"/>
          <w:lang w:val="uk-UA"/>
        </w:rPr>
        <w:t>cлужба</w:t>
      </w:r>
      <w:proofErr w:type="spellEnd"/>
      <w:r w:rsidRPr="00BB2CEB">
        <w:rPr>
          <w:rFonts w:ascii="Times New Roman" w:hAnsi="Times New Roman"/>
          <w:b/>
          <w:sz w:val="29"/>
          <w:szCs w:val="29"/>
          <w:lang w:val="uk-UA"/>
        </w:rPr>
        <w:br/>
        <w:t xml:space="preserve">                </w:t>
      </w:r>
      <w:r w:rsidRPr="00BB2CEB">
        <w:rPr>
          <w:rFonts w:ascii="Times New Roman" w:hAnsi="Times New Roman"/>
          <w:b/>
          <w:sz w:val="26"/>
          <w:szCs w:val="26"/>
          <w:lang w:val="uk-UA"/>
        </w:rPr>
        <w:t>України</w:t>
      </w:r>
    </w:p>
    <w:p w:rsidR="00361CC7" w:rsidRDefault="00361CC7" w:rsidP="00346317">
      <w:pPr>
        <w:spacing w:after="0" w:line="240" w:lineRule="auto"/>
        <w:ind w:left="142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2B4B3C" w:rsidRDefault="002B4B3C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Default="00BD75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BEC66" wp14:editId="0158AAE6">
                <wp:simplePos x="0" y="0"/>
                <wp:positionH relativeFrom="column">
                  <wp:posOffset>295910</wp:posOffset>
                </wp:positionH>
                <wp:positionV relativeFrom="paragraph">
                  <wp:posOffset>238760</wp:posOffset>
                </wp:positionV>
                <wp:extent cx="2695575" cy="11049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027B27" w:rsidRDefault="00913146" w:rsidP="006F69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913146">
                              <w:rPr>
                                <w:rFonts w:ascii="Times New Roman" w:hAnsi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val="uk-UA"/>
                              </w:rPr>
                              <w:t>Порядок та терміни реєстрації ПРРО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3.3pt;margin-top:18.8pt;width:212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" fillcolor="white [3201]" stroked="f" strokeweight=".5pt">
                <v:textbox>
                  <w:txbxContent>
                    <w:p w:rsidR="00E7764D" w:rsidRPr="00027B27" w:rsidRDefault="00913146" w:rsidP="006F69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uk-UA"/>
                        </w:rPr>
                      </w:pPr>
                      <w:r w:rsidRPr="00913146">
                        <w:rPr>
                          <w:rFonts w:ascii="Times New Roman" w:hAnsi="Times New Roman"/>
                          <w:b/>
                          <w:bCs/>
                          <w:kern w:val="36"/>
                          <w:sz w:val="48"/>
                          <w:szCs w:val="48"/>
                          <w:lang w:val="uk-UA"/>
                        </w:rPr>
                        <w:t>Порядок та терміни реєстрації ПРРО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B4090B" w:rsidRDefault="00B4090B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470B19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>
            <wp:extent cx="3097785" cy="2133600"/>
            <wp:effectExtent l="0" t="0" r="7620" b="0"/>
            <wp:docPr id="2" name="Рисунок 2" descr="Бухгалтерські послуги. Реєстрація ФОП, зміна КВЕД. Звіти ФОП, РРО на IZI.ua  (1649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хгалтерські послуги. Реєстрація ФОП, зміна КВЕД. Звіти ФОП, РРО на IZI.ua  (1649007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61" cy="21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57438F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7438F">
        <w:rPr>
          <w:rFonts w:ascii="Times New Roman" w:hAnsi="Times New Roman"/>
          <w:b/>
          <w:sz w:val="26"/>
          <w:szCs w:val="26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DF4D88" w:rsidRPr="00B4090B" w:rsidRDefault="007262F3" w:rsidP="00B4090B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sz w:val="26"/>
          <w:szCs w:val="26"/>
          <w:lang w:val="uk-UA"/>
        </w:rPr>
      </w:pPr>
      <w:r w:rsidRPr="0057438F">
        <w:rPr>
          <w:rFonts w:ascii="Times New Roman" w:hAnsi="Times New Roman"/>
          <w:i/>
          <w:sz w:val="26"/>
          <w:szCs w:val="26"/>
          <w:lang w:val="uk-UA"/>
        </w:rPr>
        <w:t>7302</w:t>
      </w:r>
      <w:r w:rsidR="004607A7" w:rsidRPr="00361CC7">
        <w:rPr>
          <w:rFonts w:ascii="Times New Roman" w:hAnsi="Times New Roman"/>
          <w:i/>
          <w:sz w:val="26"/>
          <w:szCs w:val="26"/>
          <w:lang w:val="uk-UA"/>
        </w:rPr>
        <w:t>2</w:t>
      </w:r>
      <w:r w:rsidRPr="0057438F">
        <w:rPr>
          <w:rFonts w:ascii="Times New Roman" w:hAnsi="Times New Roman"/>
          <w:i/>
          <w:sz w:val="26"/>
          <w:szCs w:val="26"/>
          <w:lang w:val="uk-UA"/>
        </w:rPr>
        <w:t>, м.</w:t>
      </w:r>
      <w:r w:rsidR="00DF4D88" w:rsidRPr="0057438F">
        <w:rPr>
          <w:rFonts w:ascii="Times New Roman" w:hAnsi="Times New Roman"/>
          <w:i/>
          <w:sz w:val="26"/>
          <w:szCs w:val="26"/>
          <w:lang w:val="uk-UA"/>
        </w:rPr>
        <w:t xml:space="preserve"> Херсон, пр.</w:t>
      </w:r>
      <w:r w:rsidRPr="0057438F">
        <w:rPr>
          <w:rFonts w:ascii="Times New Roman" w:hAnsi="Times New Roman"/>
          <w:i/>
          <w:sz w:val="26"/>
          <w:szCs w:val="26"/>
          <w:lang w:val="uk-UA"/>
        </w:rPr>
        <w:t xml:space="preserve"> Ушакова, 75</w:t>
      </w:r>
    </w:p>
    <w:p w:rsidR="00B4090B" w:rsidRPr="00522258" w:rsidRDefault="00B4090B" w:rsidP="00B4090B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  <w:lang w:val="uk-UA"/>
        </w:rPr>
        <w:lastRenderedPageBreak/>
        <w:t xml:space="preserve">Головне управління ДПС у Херсонській області, Автономній Республіці Крим та м. Севастополі звертає увагу, що під час реєстрації кожному ПРРО фіскальним сервером ДПС автоматично формується та присвоюється фіскальний номер. 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proofErr w:type="spellStart"/>
      <w:r w:rsidRPr="002B4B3C">
        <w:rPr>
          <w:sz w:val="29"/>
          <w:szCs w:val="29"/>
        </w:rPr>
        <w:t>Фіскальний</w:t>
      </w:r>
      <w:proofErr w:type="spellEnd"/>
      <w:r w:rsidRPr="002B4B3C">
        <w:rPr>
          <w:sz w:val="29"/>
          <w:szCs w:val="29"/>
        </w:rPr>
        <w:t xml:space="preserve"> номер ПРРО становить </w:t>
      </w:r>
      <w:proofErr w:type="spellStart"/>
      <w:r w:rsidRPr="002B4B3C">
        <w:rPr>
          <w:sz w:val="29"/>
          <w:szCs w:val="29"/>
        </w:rPr>
        <w:t>унікальний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числовий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порядковий</w:t>
      </w:r>
      <w:proofErr w:type="spellEnd"/>
      <w:r w:rsidRPr="002B4B3C">
        <w:rPr>
          <w:sz w:val="29"/>
          <w:szCs w:val="29"/>
        </w:rPr>
        <w:t xml:space="preserve"> номер </w:t>
      </w:r>
      <w:proofErr w:type="spellStart"/>
      <w:r w:rsidRPr="002B4B3C">
        <w:rPr>
          <w:sz w:val="29"/>
          <w:szCs w:val="29"/>
        </w:rPr>
        <w:t>реєстраційного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запису</w:t>
      </w:r>
      <w:proofErr w:type="spellEnd"/>
      <w:r w:rsidRPr="002B4B3C">
        <w:rPr>
          <w:sz w:val="29"/>
          <w:szCs w:val="29"/>
        </w:rPr>
        <w:t xml:space="preserve"> в </w:t>
      </w:r>
      <w:proofErr w:type="spellStart"/>
      <w:r w:rsidRPr="002B4B3C">
        <w:rPr>
          <w:sz w:val="29"/>
          <w:szCs w:val="29"/>
        </w:rPr>
        <w:t>Реє</w:t>
      </w:r>
      <w:proofErr w:type="gramStart"/>
      <w:r w:rsidRPr="002B4B3C">
        <w:rPr>
          <w:sz w:val="29"/>
          <w:szCs w:val="29"/>
        </w:rPr>
        <w:t>стр</w:t>
      </w:r>
      <w:proofErr w:type="gramEnd"/>
      <w:r w:rsidRPr="002B4B3C">
        <w:rPr>
          <w:sz w:val="29"/>
          <w:szCs w:val="29"/>
        </w:rPr>
        <w:t>і</w:t>
      </w:r>
      <w:proofErr w:type="spellEnd"/>
      <w:r w:rsidRPr="002B4B3C">
        <w:rPr>
          <w:sz w:val="29"/>
          <w:szCs w:val="29"/>
        </w:rPr>
        <w:t xml:space="preserve"> ПРРО, </w:t>
      </w:r>
      <w:proofErr w:type="spellStart"/>
      <w:r w:rsidRPr="002B4B3C">
        <w:rPr>
          <w:sz w:val="29"/>
          <w:szCs w:val="29"/>
        </w:rPr>
        <w:t>відповідно</w:t>
      </w:r>
      <w:proofErr w:type="spellEnd"/>
      <w:r w:rsidRPr="002B4B3C">
        <w:rPr>
          <w:sz w:val="29"/>
          <w:szCs w:val="29"/>
        </w:rPr>
        <w:t xml:space="preserve"> до алгоритму </w:t>
      </w:r>
      <w:proofErr w:type="spellStart"/>
      <w:r w:rsidRPr="002B4B3C">
        <w:rPr>
          <w:sz w:val="29"/>
          <w:szCs w:val="29"/>
        </w:rPr>
        <w:t>його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формування</w:t>
      </w:r>
      <w:proofErr w:type="spellEnd"/>
      <w:r w:rsidRPr="002B4B3C">
        <w:rPr>
          <w:sz w:val="29"/>
          <w:szCs w:val="29"/>
        </w:rPr>
        <w:t xml:space="preserve">. 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proofErr w:type="spellStart"/>
      <w:proofErr w:type="gramStart"/>
      <w:r w:rsidRPr="002B4B3C">
        <w:rPr>
          <w:sz w:val="29"/>
          <w:szCs w:val="29"/>
        </w:rPr>
        <w:t>Фіскальний</w:t>
      </w:r>
      <w:proofErr w:type="spellEnd"/>
      <w:r w:rsidRPr="002B4B3C">
        <w:rPr>
          <w:sz w:val="29"/>
          <w:szCs w:val="29"/>
        </w:rPr>
        <w:t xml:space="preserve"> номер ПРРО не </w:t>
      </w:r>
      <w:proofErr w:type="spellStart"/>
      <w:r w:rsidRPr="002B4B3C">
        <w:rPr>
          <w:sz w:val="29"/>
          <w:szCs w:val="29"/>
        </w:rPr>
        <w:t>змінюється</w:t>
      </w:r>
      <w:proofErr w:type="spellEnd"/>
      <w:r w:rsidRPr="002B4B3C">
        <w:rPr>
          <w:sz w:val="29"/>
          <w:szCs w:val="29"/>
        </w:rPr>
        <w:t xml:space="preserve"> у </w:t>
      </w:r>
      <w:proofErr w:type="spellStart"/>
      <w:r w:rsidRPr="002B4B3C">
        <w:rPr>
          <w:sz w:val="29"/>
          <w:szCs w:val="29"/>
        </w:rPr>
        <w:t>разі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перереєстрації</w:t>
      </w:r>
      <w:proofErr w:type="spellEnd"/>
      <w:r w:rsidRPr="002B4B3C">
        <w:rPr>
          <w:sz w:val="29"/>
          <w:szCs w:val="29"/>
        </w:rPr>
        <w:t xml:space="preserve"> ПРРО, </w:t>
      </w:r>
      <w:proofErr w:type="spellStart"/>
      <w:r w:rsidRPr="002B4B3C">
        <w:rPr>
          <w:sz w:val="29"/>
          <w:szCs w:val="29"/>
        </w:rPr>
        <w:t>внесенні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змін</w:t>
      </w:r>
      <w:proofErr w:type="spellEnd"/>
      <w:r w:rsidRPr="002B4B3C">
        <w:rPr>
          <w:sz w:val="29"/>
          <w:szCs w:val="29"/>
        </w:rPr>
        <w:t xml:space="preserve"> у </w:t>
      </w:r>
      <w:proofErr w:type="spellStart"/>
      <w:r w:rsidRPr="002B4B3C">
        <w:rPr>
          <w:sz w:val="29"/>
          <w:szCs w:val="29"/>
        </w:rPr>
        <w:t>дані</w:t>
      </w:r>
      <w:proofErr w:type="spellEnd"/>
      <w:r w:rsidRPr="002B4B3C">
        <w:rPr>
          <w:sz w:val="29"/>
          <w:szCs w:val="29"/>
        </w:rPr>
        <w:t xml:space="preserve"> про ПРРО і </w:t>
      </w:r>
      <w:proofErr w:type="spellStart"/>
      <w:r w:rsidRPr="002B4B3C">
        <w:rPr>
          <w:sz w:val="29"/>
          <w:szCs w:val="29"/>
        </w:rPr>
        <w:t>зберігається</w:t>
      </w:r>
      <w:proofErr w:type="spellEnd"/>
      <w:r w:rsidRPr="002B4B3C">
        <w:rPr>
          <w:sz w:val="29"/>
          <w:szCs w:val="29"/>
        </w:rPr>
        <w:t xml:space="preserve"> за ПРРО до </w:t>
      </w:r>
      <w:proofErr w:type="spellStart"/>
      <w:r w:rsidRPr="002B4B3C">
        <w:rPr>
          <w:sz w:val="29"/>
          <w:szCs w:val="29"/>
        </w:rPr>
        <w:t>дати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скасування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його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реєстрації</w:t>
      </w:r>
      <w:proofErr w:type="spellEnd"/>
      <w:r w:rsidRPr="002B4B3C">
        <w:rPr>
          <w:sz w:val="29"/>
          <w:szCs w:val="29"/>
        </w:rPr>
        <w:t xml:space="preserve">. </w:t>
      </w:r>
      <w:proofErr w:type="gramEnd"/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  <w:lang w:val="uk-UA"/>
        </w:rPr>
        <w:t xml:space="preserve">Для реєстрації ПРРО складається Заява про реєстрацію програмних реєстраторів розрахункових операцій за </w:t>
      </w:r>
      <w:r w:rsidRPr="002B4B3C">
        <w:rPr>
          <w:b/>
          <w:i/>
          <w:sz w:val="29"/>
          <w:szCs w:val="29"/>
          <w:lang w:val="uk-UA"/>
        </w:rPr>
        <w:t>ф. № 1-ПРРО</w:t>
      </w:r>
      <w:r w:rsidRPr="002B4B3C">
        <w:rPr>
          <w:sz w:val="29"/>
          <w:szCs w:val="29"/>
          <w:lang w:val="uk-UA"/>
        </w:rPr>
        <w:t xml:space="preserve"> (далі – реєстраційна заява за ф. № 1-ПРРО) (</w:t>
      </w:r>
      <w:r w:rsidRPr="002B4B3C">
        <w:rPr>
          <w:b/>
          <w:i/>
          <w:sz w:val="29"/>
          <w:szCs w:val="29"/>
        </w:rPr>
        <w:t>J</w:t>
      </w:r>
      <w:r w:rsidRPr="002B4B3C">
        <w:rPr>
          <w:b/>
          <w:i/>
          <w:sz w:val="29"/>
          <w:szCs w:val="29"/>
          <w:lang w:val="uk-UA"/>
        </w:rPr>
        <w:t>/</w:t>
      </w:r>
      <w:r w:rsidRPr="002B4B3C">
        <w:rPr>
          <w:b/>
          <w:i/>
          <w:sz w:val="29"/>
          <w:szCs w:val="29"/>
        </w:rPr>
        <w:t>F</w:t>
      </w:r>
      <w:r w:rsidRPr="002B4B3C">
        <w:rPr>
          <w:b/>
          <w:i/>
          <w:sz w:val="29"/>
          <w:szCs w:val="29"/>
          <w:lang w:val="uk-UA"/>
        </w:rPr>
        <w:t xml:space="preserve"> 1316602)</w:t>
      </w:r>
      <w:r w:rsidRPr="002B4B3C">
        <w:rPr>
          <w:sz w:val="29"/>
          <w:szCs w:val="29"/>
          <w:lang w:val="uk-UA"/>
        </w:rPr>
        <w:t>.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proofErr w:type="spellStart"/>
      <w:r w:rsidRPr="002B4B3C">
        <w:rPr>
          <w:sz w:val="29"/>
          <w:szCs w:val="29"/>
        </w:rPr>
        <w:t>Реєстраційна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заява</w:t>
      </w:r>
      <w:proofErr w:type="spellEnd"/>
      <w:r w:rsidRPr="002B4B3C">
        <w:rPr>
          <w:sz w:val="29"/>
          <w:szCs w:val="29"/>
        </w:rPr>
        <w:t xml:space="preserve"> за ф. № 1-ПРРО в </w:t>
      </w:r>
      <w:proofErr w:type="spellStart"/>
      <w:r w:rsidRPr="002B4B3C">
        <w:rPr>
          <w:sz w:val="29"/>
          <w:szCs w:val="29"/>
        </w:rPr>
        <w:t>електронній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формі</w:t>
      </w:r>
      <w:proofErr w:type="spellEnd"/>
      <w:r w:rsidRPr="002B4B3C">
        <w:rPr>
          <w:sz w:val="29"/>
          <w:szCs w:val="29"/>
        </w:rPr>
        <w:t xml:space="preserve"> з </w:t>
      </w:r>
      <w:proofErr w:type="spellStart"/>
      <w:r w:rsidRPr="002B4B3C">
        <w:rPr>
          <w:sz w:val="29"/>
          <w:szCs w:val="29"/>
        </w:rPr>
        <w:t>дотриманням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вимог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законів</w:t>
      </w:r>
      <w:proofErr w:type="spellEnd"/>
      <w:r w:rsidRPr="002B4B3C">
        <w:rPr>
          <w:sz w:val="29"/>
          <w:szCs w:val="29"/>
        </w:rPr>
        <w:t xml:space="preserve"> у </w:t>
      </w:r>
      <w:proofErr w:type="spellStart"/>
      <w:r w:rsidRPr="002B4B3C">
        <w:rPr>
          <w:sz w:val="29"/>
          <w:szCs w:val="29"/>
        </w:rPr>
        <w:t>сфері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електронного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документообігу</w:t>
      </w:r>
      <w:proofErr w:type="spellEnd"/>
      <w:r w:rsidRPr="002B4B3C">
        <w:rPr>
          <w:sz w:val="29"/>
          <w:szCs w:val="29"/>
        </w:rPr>
        <w:t xml:space="preserve"> та </w:t>
      </w:r>
      <w:proofErr w:type="spellStart"/>
      <w:r w:rsidRPr="002B4B3C">
        <w:rPr>
          <w:sz w:val="29"/>
          <w:szCs w:val="29"/>
        </w:rPr>
        <w:t>використання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електронних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документів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подається</w:t>
      </w:r>
      <w:proofErr w:type="spellEnd"/>
      <w:r w:rsidRPr="002B4B3C">
        <w:rPr>
          <w:sz w:val="29"/>
          <w:szCs w:val="29"/>
        </w:rPr>
        <w:t xml:space="preserve"> до </w:t>
      </w:r>
      <w:proofErr w:type="spellStart"/>
      <w:r w:rsidRPr="002B4B3C">
        <w:rPr>
          <w:sz w:val="29"/>
          <w:szCs w:val="29"/>
        </w:rPr>
        <w:t>фіскального</w:t>
      </w:r>
      <w:proofErr w:type="spellEnd"/>
      <w:r w:rsidRPr="002B4B3C">
        <w:rPr>
          <w:sz w:val="29"/>
          <w:szCs w:val="29"/>
        </w:rPr>
        <w:t xml:space="preserve"> сервера </w:t>
      </w:r>
      <w:proofErr w:type="spellStart"/>
      <w:r w:rsidRPr="002B4B3C">
        <w:rPr>
          <w:sz w:val="29"/>
          <w:szCs w:val="29"/>
        </w:rPr>
        <w:t>засобами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Електронного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кабінету</w:t>
      </w:r>
      <w:proofErr w:type="spellEnd"/>
      <w:r w:rsidRPr="002B4B3C">
        <w:rPr>
          <w:sz w:val="29"/>
          <w:szCs w:val="29"/>
        </w:rPr>
        <w:t xml:space="preserve"> (портального </w:t>
      </w:r>
      <w:proofErr w:type="spellStart"/>
      <w:proofErr w:type="gramStart"/>
      <w:r w:rsidRPr="002B4B3C">
        <w:rPr>
          <w:sz w:val="29"/>
          <w:szCs w:val="29"/>
        </w:rPr>
        <w:lastRenderedPageBreak/>
        <w:t>р</w:t>
      </w:r>
      <w:proofErr w:type="gramEnd"/>
      <w:r w:rsidRPr="002B4B3C">
        <w:rPr>
          <w:sz w:val="29"/>
          <w:szCs w:val="29"/>
        </w:rPr>
        <w:t>ішення</w:t>
      </w:r>
      <w:proofErr w:type="spellEnd"/>
      <w:r w:rsidRPr="002B4B3C">
        <w:rPr>
          <w:sz w:val="29"/>
          <w:szCs w:val="29"/>
        </w:rPr>
        <w:t xml:space="preserve"> для </w:t>
      </w:r>
      <w:proofErr w:type="spellStart"/>
      <w:r w:rsidRPr="002B4B3C">
        <w:rPr>
          <w:sz w:val="29"/>
          <w:szCs w:val="29"/>
        </w:rPr>
        <w:t>користувачів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або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програмного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інтерфейсу</w:t>
      </w:r>
      <w:proofErr w:type="spellEnd"/>
      <w:r w:rsidRPr="002B4B3C">
        <w:rPr>
          <w:sz w:val="29"/>
          <w:szCs w:val="29"/>
        </w:rPr>
        <w:t xml:space="preserve"> (API)) </w:t>
      </w:r>
      <w:proofErr w:type="spellStart"/>
      <w:r w:rsidRPr="002B4B3C">
        <w:rPr>
          <w:sz w:val="29"/>
          <w:szCs w:val="29"/>
        </w:rPr>
        <w:t>або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засобами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телекомунікацій</w:t>
      </w:r>
      <w:proofErr w:type="spellEnd"/>
      <w:r w:rsidRPr="002B4B3C">
        <w:rPr>
          <w:sz w:val="29"/>
          <w:szCs w:val="29"/>
        </w:rPr>
        <w:t xml:space="preserve">. 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proofErr w:type="spellStart"/>
      <w:r w:rsidRPr="002B4B3C">
        <w:rPr>
          <w:b/>
          <w:i/>
          <w:sz w:val="29"/>
          <w:szCs w:val="29"/>
        </w:rPr>
        <w:t>Фіскальним</w:t>
      </w:r>
      <w:proofErr w:type="spellEnd"/>
      <w:r w:rsidRPr="002B4B3C">
        <w:rPr>
          <w:b/>
          <w:i/>
          <w:sz w:val="29"/>
          <w:szCs w:val="29"/>
        </w:rPr>
        <w:t xml:space="preserve"> сервером </w:t>
      </w:r>
      <w:proofErr w:type="spellStart"/>
      <w:r w:rsidRPr="002B4B3C">
        <w:rPr>
          <w:b/>
          <w:i/>
          <w:sz w:val="29"/>
          <w:szCs w:val="29"/>
        </w:rPr>
        <w:t>здійснюється</w:t>
      </w:r>
      <w:proofErr w:type="spellEnd"/>
      <w:r w:rsidRPr="002B4B3C">
        <w:rPr>
          <w:b/>
          <w:i/>
          <w:sz w:val="29"/>
          <w:szCs w:val="29"/>
        </w:rPr>
        <w:t xml:space="preserve"> </w:t>
      </w:r>
      <w:proofErr w:type="spellStart"/>
      <w:r w:rsidRPr="002B4B3C">
        <w:rPr>
          <w:b/>
          <w:i/>
          <w:sz w:val="29"/>
          <w:szCs w:val="29"/>
        </w:rPr>
        <w:t>автоматизована</w:t>
      </w:r>
      <w:proofErr w:type="spellEnd"/>
      <w:r w:rsidRPr="002B4B3C">
        <w:rPr>
          <w:b/>
          <w:i/>
          <w:sz w:val="29"/>
          <w:szCs w:val="29"/>
        </w:rPr>
        <w:t xml:space="preserve"> </w:t>
      </w:r>
      <w:proofErr w:type="spellStart"/>
      <w:r w:rsidRPr="002B4B3C">
        <w:rPr>
          <w:b/>
          <w:i/>
          <w:sz w:val="29"/>
          <w:szCs w:val="29"/>
        </w:rPr>
        <w:t>обробка</w:t>
      </w:r>
      <w:proofErr w:type="spellEnd"/>
      <w:r w:rsidRPr="002B4B3C">
        <w:rPr>
          <w:b/>
          <w:i/>
          <w:sz w:val="29"/>
          <w:szCs w:val="29"/>
        </w:rPr>
        <w:t xml:space="preserve"> </w:t>
      </w:r>
      <w:proofErr w:type="spellStart"/>
      <w:r w:rsidRPr="002B4B3C">
        <w:rPr>
          <w:b/>
          <w:i/>
          <w:sz w:val="29"/>
          <w:szCs w:val="29"/>
        </w:rPr>
        <w:t>реєстраційної</w:t>
      </w:r>
      <w:proofErr w:type="spellEnd"/>
      <w:r w:rsidRPr="002B4B3C">
        <w:rPr>
          <w:b/>
          <w:i/>
          <w:sz w:val="29"/>
          <w:szCs w:val="29"/>
        </w:rPr>
        <w:t xml:space="preserve"> заяви</w:t>
      </w:r>
      <w:r w:rsidRPr="002B4B3C">
        <w:rPr>
          <w:sz w:val="29"/>
          <w:szCs w:val="29"/>
        </w:rPr>
        <w:t xml:space="preserve"> за ф. № 1-ПРРО, за результатами </w:t>
      </w:r>
      <w:proofErr w:type="spellStart"/>
      <w:r w:rsidRPr="002B4B3C">
        <w:rPr>
          <w:sz w:val="29"/>
          <w:szCs w:val="29"/>
        </w:rPr>
        <w:t>якої</w:t>
      </w:r>
      <w:proofErr w:type="spellEnd"/>
      <w:r w:rsidRPr="002B4B3C">
        <w:rPr>
          <w:sz w:val="29"/>
          <w:szCs w:val="29"/>
        </w:rPr>
        <w:t xml:space="preserve"> ПРРО </w:t>
      </w:r>
      <w:proofErr w:type="spellStart"/>
      <w:r w:rsidRPr="002B4B3C">
        <w:rPr>
          <w:sz w:val="29"/>
          <w:szCs w:val="29"/>
        </w:rPr>
        <w:t>реєструється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або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формується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відмова</w:t>
      </w:r>
      <w:proofErr w:type="spellEnd"/>
      <w:r w:rsidRPr="002B4B3C">
        <w:rPr>
          <w:sz w:val="29"/>
          <w:szCs w:val="29"/>
        </w:rPr>
        <w:t xml:space="preserve"> в </w:t>
      </w:r>
      <w:proofErr w:type="spellStart"/>
      <w:r w:rsidRPr="002B4B3C">
        <w:rPr>
          <w:sz w:val="29"/>
          <w:szCs w:val="29"/>
        </w:rPr>
        <w:t>реєстрації</w:t>
      </w:r>
      <w:proofErr w:type="spellEnd"/>
      <w:r w:rsidRPr="002B4B3C">
        <w:rPr>
          <w:sz w:val="29"/>
          <w:szCs w:val="29"/>
        </w:rPr>
        <w:t xml:space="preserve"> ПРРО. 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</w:rPr>
        <w:t xml:space="preserve">Про </w:t>
      </w:r>
      <w:proofErr w:type="spellStart"/>
      <w:r w:rsidRPr="002B4B3C">
        <w:rPr>
          <w:sz w:val="29"/>
          <w:szCs w:val="29"/>
        </w:rPr>
        <w:t>результати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обробки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реєстраційної</w:t>
      </w:r>
      <w:proofErr w:type="spellEnd"/>
      <w:r w:rsidRPr="002B4B3C">
        <w:rPr>
          <w:sz w:val="29"/>
          <w:szCs w:val="29"/>
        </w:rPr>
        <w:t xml:space="preserve"> заяви за ф. № 1-ПРРО, </w:t>
      </w:r>
      <w:proofErr w:type="spellStart"/>
      <w:r w:rsidRPr="002B4B3C">
        <w:rPr>
          <w:sz w:val="29"/>
          <w:szCs w:val="29"/>
        </w:rPr>
        <w:t>суб’єкту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господарювання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надається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або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proofErr w:type="gramStart"/>
      <w:r w:rsidRPr="002B4B3C">
        <w:rPr>
          <w:sz w:val="29"/>
          <w:szCs w:val="29"/>
        </w:rPr>
        <w:t>направляється</w:t>
      </w:r>
      <w:proofErr w:type="spellEnd"/>
      <w:proofErr w:type="gram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інформація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засобами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Електронного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кабінету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або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засобами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телекомунікацій</w:t>
      </w:r>
      <w:proofErr w:type="spellEnd"/>
      <w:r w:rsidRPr="002B4B3C">
        <w:rPr>
          <w:sz w:val="29"/>
          <w:szCs w:val="29"/>
        </w:rPr>
        <w:t>: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  <w:lang w:val="uk-UA"/>
        </w:rPr>
        <w:t xml:space="preserve">- </w:t>
      </w:r>
      <w:r w:rsidRPr="002B4B3C">
        <w:rPr>
          <w:sz w:val="29"/>
          <w:szCs w:val="29"/>
        </w:rPr>
        <w:t xml:space="preserve">у день </w:t>
      </w:r>
      <w:proofErr w:type="spellStart"/>
      <w:r w:rsidRPr="002B4B3C">
        <w:rPr>
          <w:sz w:val="29"/>
          <w:szCs w:val="29"/>
        </w:rPr>
        <w:t>отримання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реєстраційної</w:t>
      </w:r>
      <w:proofErr w:type="spellEnd"/>
      <w:r w:rsidRPr="002B4B3C">
        <w:rPr>
          <w:sz w:val="29"/>
          <w:szCs w:val="29"/>
        </w:rPr>
        <w:t xml:space="preserve"> заяви за ф. № 1-ПРРО, </w:t>
      </w:r>
      <w:proofErr w:type="spellStart"/>
      <w:r w:rsidRPr="002B4B3C">
        <w:rPr>
          <w:sz w:val="29"/>
          <w:szCs w:val="29"/>
        </w:rPr>
        <w:t>якщо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реєстраційна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заява</w:t>
      </w:r>
      <w:proofErr w:type="spellEnd"/>
      <w:r w:rsidRPr="002B4B3C">
        <w:rPr>
          <w:sz w:val="29"/>
          <w:szCs w:val="29"/>
        </w:rPr>
        <w:t xml:space="preserve"> за ф. № 1-ПРРО, </w:t>
      </w:r>
      <w:proofErr w:type="spellStart"/>
      <w:r w:rsidRPr="002B4B3C">
        <w:rPr>
          <w:sz w:val="29"/>
          <w:szCs w:val="29"/>
        </w:rPr>
        <w:t>надійшла</w:t>
      </w:r>
      <w:proofErr w:type="spellEnd"/>
      <w:r w:rsidRPr="002B4B3C">
        <w:rPr>
          <w:sz w:val="29"/>
          <w:szCs w:val="29"/>
        </w:rPr>
        <w:t xml:space="preserve"> не </w:t>
      </w:r>
      <w:proofErr w:type="spellStart"/>
      <w:proofErr w:type="gramStart"/>
      <w:r w:rsidRPr="002B4B3C">
        <w:rPr>
          <w:sz w:val="29"/>
          <w:szCs w:val="29"/>
        </w:rPr>
        <w:t>п</w:t>
      </w:r>
      <w:proofErr w:type="gramEnd"/>
      <w:r w:rsidRPr="002B4B3C">
        <w:rPr>
          <w:sz w:val="29"/>
          <w:szCs w:val="29"/>
        </w:rPr>
        <w:t>ізніше</w:t>
      </w:r>
      <w:proofErr w:type="spellEnd"/>
      <w:r w:rsidRPr="002B4B3C">
        <w:rPr>
          <w:sz w:val="29"/>
          <w:szCs w:val="29"/>
        </w:rPr>
        <w:t xml:space="preserve"> 16</w:t>
      </w:r>
      <w:r w:rsidRPr="002B4B3C">
        <w:rPr>
          <w:sz w:val="29"/>
          <w:szCs w:val="29"/>
          <w:lang w:val="uk-UA"/>
        </w:rPr>
        <w:t>:</w:t>
      </w:r>
      <w:r w:rsidRPr="002B4B3C">
        <w:rPr>
          <w:sz w:val="29"/>
          <w:szCs w:val="29"/>
        </w:rPr>
        <w:t xml:space="preserve">00 </w:t>
      </w:r>
      <w:proofErr w:type="spellStart"/>
      <w:r w:rsidRPr="002B4B3C">
        <w:rPr>
          <w:sz w:val="29"/>
          <w:szCs w:val="29"/>
        </w:rPr>
        <w:t>робочого</w:t>
      </w:r>
      <w:proofErr w:type="spellEnd"/>
      <w:r w:rsidRPr="002B4B3C">
        <w:rPr>
          <w:sz w:val="29"/>
          <w:szCs w:val="29"/>
        </w:rPr>
        <w:t xml:space="preserve"> (</w:t>
      </w:r>
      <w:proofErr w:type="spellStart"/>
      <w:r w:rsidRPr="002B4B3C">
        <w:rPr>
          <w:sz w:val="29"/>
          <w:szCs w:val="29"/>
        </w:rPr>
        <w:t>операційного</w:t>
      </w:r>
      <w:proofErr w:type="spellEnd"/>
      <w:r w:rsidRPr="002B4B3C">
        <w:rPr>
          <w:sz w:val="29"/>
          <w:szCs w:val="29"/>
        </w:rPr>
        <w:t xml:space="preserve"> дня); 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  <w:lang w:val="uk-UA"/>
        </w:rPr>
        <w:t xml:space="preserve">- </w:t>
      </w:r>
      <w:r w:rsidRPr="002B4B3C">
        <w:rPr>
          <w:sz w:val="29"/>
          <w:szCs w:val="29"/>
        </w:rPr>
        <w:t xml:space="preserve"> не </w:t>
      </w:r>
      <w:proofErr w:type="spellStart"/>
      <w:r w:rsidRPr="002B4B3C">
        <w:rPr>
          <w:sz w:val="29"/>
          <w:szCs w:val="29"/>
        </w:rPr>
        <w:t>пізніше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наступного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робочого</w:t>
      </w:r>
      <w:proofErr w:type="spellEnd"/>
      <w:r w:rsidRPr="002B4B3C">
        <w:rPr>
          <w:sz w:val="29"/>
          <w:szCs w:val="29"/>
        </w:rPr>
        <w:t xml:space="preserve"> дня, </w:t>
      </w:r>
      <w:proofErr w:type="spellStart"/>
      <w:r w:rsidRPr="002B4B3C">
        <w:rPr>
          <w:sz w:val="29"/>
          <w:szCs w:val="29"/>
        </w:rPr>
        <w:t>якщо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реєстраційна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заява</w:t>
      </w:r>
      <w:proofErr w:type="spellEnd"/>
      <w:r w:rsidRPr="002B4B3C">
        <w:rPr>
          <w:sz w:val="29"/>
          <w:szCs w:val="29"/>
        </w:rPr>
        <w:t xml:space="preserve"> за ф. № 1-ПРРО </w:t>
      </w:r>
      <w:proofErr w:type="spellStart"/>
      <w:r w:rsidRPr="002B4B3C">
        <w:rPr>
          <w:sz w:val="29"/>
          <w:szCs w:val="29"/>
        </w:rPr>
        <w:t>надійшла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proofErr w:type="gramStart"/>
      <w:r w:rsidRPr="002B4B3C">
        <w:rPr>
          <w:sz w:val="29"/>
          <w:szCs w:val="29"/>
        </w:rPr>
        <w:t>п</w:t>
      </w:r>
      <w:proofErr w:type="gramEnd"/>
      <w:r w:rsidRPr="002B4B3C">
        <w:rPr>
          <w:sz w:val="29"/>
          <w:szCs w:val="29"/>
        </w:rPr>
        <w:t>ісля</w:t>
      </w:r>
      <w:proofErr w:type="spellEnd"/>
      <w:r w:rsidRPr="002B4B3C">
        <w:rPr>
          <w:sz w:val="29"/>
          <w:szCs w:val="29"/>
        </w:rPr>
        <w:t xml:space="preserve"> 16</w:t>
      </w:r>
      <w:r w:rsidRPr="002B4B3C">
        <w:rPr>
          <w:sz w:val="29"/>
          <w:szCs w:val="29"/>
          <w:lang w:val="uk-UA"/>
        </w:rPr>
        <w:t>:</w:t>
      </w:r>
      <w:r w:rsidRPr="002B4B3C">
        <w:rPr>
          <w:sz w:val="29"/>
          <w:szCs w:val="29"/>
        </w:rPr>
        <w:t xml:space="preserve">00 </w:t>
      </w:r>
      <w:proofErr w:type="spellStart"/>
      <w:r w:rsidRPr="002B4B3C">
        <w:rPr>
          <w:sz w:val="29"/>
          <w:szCs w:val="29"/>
        </w:rPr>
        <w:t>робочого</w:t>
      </w:r>
      <w:proofErr w:type="spellEnd"/>
      <w:r w:rsidRPr="002B4B3C">
        <w:rPr>
          <w:sz w:val="29"/>
          <w:szCs w:val="29"/>
        </w:rPr>
        <w:t xml:space="preserve"> (</w:t>
      </w:r>
      <w:proofErr w:type="spellStart"/>
      <w:r w:rsidRPr="002B4B3C">
        <w:rPr>
          <w:sz w:val="29"/>
          <w:szCs w:val="29"/>
        </w:rPr>
        <w:t>операційного</w:t>
      </w:r>
      <w:proofErr w:type="spellEnd"/>
      <w:r w:rsidRPr="002B4B3C">
        <w:rPr>
          <w:sz w:val="29"/>
          <w:szCs w:val="29"/>
        </w:rPr>
        <w:t xml:space="preserve"> дня). 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  <w:lang w:val="uk-UA"/>
        </w:rPr>
        <w:t xml:space="preserve">Така інформація направляється у вигляді першої квитанції або першої та другої квитанцій згідно з Порядком обміну електронними </w:t>
      </w:r>
      <w:r w:rsidRPr="002B4B3C">
        <w:rPr>
          <w:sz w:val="29"/>
          <w:szCs w:val="29"/>
          <w:lang w:val="uk-UA"/>
        </w:rPr>
        <w:lastRenderedPageBreak/>
        <w:t>документами з контролюючими органами, затвердженим наказом Міністерства фінансів України від 06.06.2017 № 557.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  <w:lang w:val="uk-UA"/>
        </w:rPr>
        <w:t xml:space="preserve">У разі відсутності підстав для відмови у реєстрації ПРРО реєструється шляхом присвоєння програмним забезпеченням фіскального сервера фіскального номера ПРРО із внесенням даних до Реєстру ПРРО. </w:t>
      </w:r>
    </w:p>
    <w:p w:rsidR="002B4B3C" w:rsidRPr="00913146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  <w:lang w:val="uk-UA"/>
        </w:rPr>
        <w:t xml:space="preserve">Про реєстрацію ПРРО суб’єкту господарювання направляється інформація у другій квитанції із зазначенням присвоєного під час реєстрації фіскального номера ПРРО. </w:t>
      </w:r>
    </w:p>
    <w:p w:rsidR="002B4B3C" w:rsidRPr="002B4B3C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</w:rPr>
        <w:t xml:space="preserve">Датою </w:t>
      </w:r>
      <w:proofErr w:type="spellStart"/>
      <w:r w:rsidRPr="002B4B3C">
        <w:rPr>
          <w:sz w:val="29"/>
          <w:szCs w:val="29"/>
        </w:rPr>
        <w:t>реєстрації</w:t>
      </w:r>
      <w:proofErr w:type="spellEnd"/>
      <w:r w:rsidRPr="002B4B3C">
        <w:rPr>
          <w:sz w:val="29"/>
          <w:szCs w:val="29"/>
        </w:rPr>
        <w:t xml:space="preserve"> ПРРО є дата </w:t>
      </w:r>
      <w:proofErr w:type="spellStart"/>
      <w:r w:rsidRPr="002B4B3C">
        <w:rPr>
          <w:sz w:val="29"/>
          <w:szCs w:val="29"/>
        </w:rPr>
        <w:t>формування</w:t>
      </w:r>
      <w:proofErr w:type="spellEnd"/>
      <w:r w:rsidRPr="002B4B3C">
        <w:rPr>
          <w:sz w:val="29"/>
          <w:szCs w:val="29"/>
        </w:rPr>
        <w:t xml:space="preserve"> </w:t>
      </w:r>
      <w:proofErr w:type="spellStart"/>
      <w:r w:rsidRPr="002B4B3C">
        <w:rPr>
          <w:sz w:val="29"/>
          <w:szCs w:val="29"/>
        </w:rPr>
        <w:t>фіскального</w:t>
      </w:r>
      <w:proofErr w:type="spellEnd"/>
      <w:r w:rsidRPr="002B4B3C">
        <w:rPr>
          <w:sz w:val="29"/>
          <w:szCs w:val="29"/>
        </w:rPr>
        <w:t xml:space="preserve"> номера ПРРО</w:t>
      </w:r>
      <w:r w:rsidRPr="002B4B3C">
        <w:rPr>
          <w:sz w:val="29"/>
          <w:szCs w:val="29"/>
          <w:lang w:val="uk-UA"/>
        </w:rPr>
        <w:t>.</w:t>
      </w:r>
    </w:p>
    <w:p w:rsidR="002B4B3C" w:rsidRPr="00913146" w:rsidRDefault="002B4B3C" w:rsidP="002B4B3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F61810" w:rsidRDefault="002B4B3C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  <w:r w:rsidRPr="002B4B3C">
        <w:rPr>
          <w:sz w:val="29"/>
          <w:szCs w:val="29"/>
          <w:lang w:val="uk-UA"/>
        </w:rPr>
        <w:t>За наявності підстав для відмови в реєстрації ПРРО фіскальний сервер формує повідомлення про відмову в реєстрації ПРРО із зазначенням підстав для такої відмови.</w:t>
      </w:r>
    </w:p>
    <w:p w:rsidR="00913146" w:rsidRDefault="00913146" w:rsidP="002B4B3C">
      <w:pPr>
        <w:pStyle w:val="a3"/>
        <w:spacing w:before="0" w:beforeAutospacing="0" w:after="0" w:afterAutospacing="0"/>
        <w:jc w:val="both"/>
        <w:rPr>
          <w:sz w:val="29"/>
          <w:szCs w:val="29"/>
          <w:lang w:val="uk-UA"/>
        </w:rPr>
      </w:pPr>
    </w:p>
    <w:p w:rsidR="00913146" w:rsidRPr="00913146" w:rsidRDefault="00913146" w:rsidP="0091314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913146">
        <w:rPr>
          <w:b/>
          <w:i/>
          <w:sz w:val="28"/>
          <w:szCs w:val="28"/>
          <w:lang w:val="uk-UA"/>
        </w:rPr>
        <w:t xml:space="preserve">Детальніше про програмні РРО за посиланням: </w:t>
      </w:r>
      <w:hyperlink r:id="rId16" w:history="1">
        <w:r w:rsidRPr="00913146">
          <w:rPr>
            <w:rStyle w:val="a8"/>
            <w:b/>
            <w:i/>
            <w:sz w:val="28"/>
            <w:szCs w:val="28"/>
            <w:lang w:val="uk-UA"/>
          </w:rPr>
          <w:t>https://tax.gov.ua/baneryi/programni-rro/</w:t>
        </w:r>
      </w:hyperlink>
      <w:r w:rsidRPr="00913146">
        <w:rPr>
          <w:b/>
          <w:i/>
          <w:sz w:val="28"/>
          <w:szCs w:val="28"/>
          <w:lang w:val="uk-UA"/>
        </w:rPr>
        <w:t>.</w:t>
      </w:r>
    </w:p>
    <w:sectPr w:rsidR="00913146" w:rsidRPr="00913146" w:rsidSect="003474DB">
      <w:type w:val="continuous"/>
      <w:pgSz w:w="16838" w:h="11906" w:orient="landscape"/>
      <w:pgMar w:top="709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27B27"/>
    <w:rsid w:val="00081DC9"/>
    <w:rsid w:val="00093238"/>
    <w:rsid w:val="00117AA4"/>
    <w:rsid w:val="00180E9F"/>
    <w:rsid w:val="00281CEA"/>
    <w:rsid w:val="002A3121"/>
    <w:rsid w:val="002B4B3C"/>
    <w:rsid w:val="00307561"/>
    <w:rsid w:val="00346317"/>
    <w:rsid w:val="003474DB"/>
    <w:rsid w:val="00361CC7"/>
    <w:rsid w:val="004607A7"/>
    <w:rsid w:val="00470B19"/>
    <w:rsid w:val="00495E1E"/>
    <w:rsid w:val="004C7979"/>
    <w:rsid w:val="004F6E15"/>
    <w:rsid w:val="00504B9B"/>
    <w:rsid w:val="00522258"/>
    <w:rsid w:val="00545133"/>
    <w:rsid w:val="0057438F"/>
    <w:rsid w:val="0059305F"/>
    <w:rsid w:val="00636F10"/>
    <w:rsid w:val="00664DD5"/>
    <w:rsid w:val="00695F64"/>
    <w:rsid w:val="006F69BA"/>
    <w:rsid w:val="007262F3"/>
    <w:rsid w:val="008F5527"/>
    <w:rsid w:val="00913146"/>
    <w:rsid w:val="009C0BA0"/>
    <w:rsid w:val="009E23EC"/>
    <w:rsid w:val="009E471F"/>
    <w:rsid w:val="00A95883"/>
    <w:rsid w:val="00B4090B"/>
    <w:rsid w:val="00BC06BC"/>
    <w:rsid w:val="00BD7518"/>
    <w:rsid w:val="00BE1334"/>
    <w:rsid w:val="00C06A02"/>
    <w:rsid w:val="00CC38B0"/>
    <w:rsid w:val="00D76154"/>
    <w:rsid w:val="00DC369E"/>
    <w:rsid w:val="00DF4D88"/>
    <w:rsid w:val="00E7764D"/>
    <w:rsid w:val="00F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409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customStyle="1" w:styleId="changes">
    <w:name w:val="changes"/>
    <w:basedOn w:val="a0"/>
    <w:rsid w:val="008F5527"/>
  </w:style>
  <w:style w:type="character" w:customStyle="1" w:styleId="10">
    <w:name w:val="Заголовок 1 Знак"/>
    <w:basedOn w:val="a0"/>
    <w:link w:val="1"/>
    <w:uiPriority w:val="9"/>
    <w:rsid w:val="00B40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180E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409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customStyle="1" w:styleId="changes">
    <w:name w:val="changes"/>
    <w:basedOn w:val="a0"/>
    <w:rsid w:val="008F5527"/>
  </w:style>
  <w:style w:type="character" w:customStyle="1" w:styleId="10">
    <w:name w:val="Заголовок 1 Знак"/>
    <w:basedOn w:val="a0"/>
    <w:link w:val="1"/>
    <w:uiPriority w:val="9"/>
    <w:rsid w:val="00B40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180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_DYRBwDo1bmt_7Guq9wxg?view_as=subscriber" TargetMode="External"/><Relationship Id="rId13" Type="http://schemas.openxmlformats.org/officeDocument/2006/relationships/hyperlink" Target="https://kherson.tax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ax.gov.ua/baneryi/programni-rro/" TargetMode="External"/><Relationship Id="rId12" Type="http://schemas.openxmlformats.org/officeDocument/2006/relationships/hyperlink" Target="https://kherson.tax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ax.gov.ua/baneryi/programni-rr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TaxUkra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ax.kherson.crimea.sevastopol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67C4-1E4D-4395-BE9F-766178E2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4</cp:revision>
  <dcterms:created xsi:type="dcterms:W3CDTF">2021-02-17T11:45:00Z</dcterms:created>
  <dcterms:modified xsi:type="dcterms:W3CDTF">2021-03-12T12:00:00Z</dcterms:modified>
</cp:coreProperties>
</file>